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9AC" w:rsidRDefault="002379AC" w:rsidP="000A35CF">
      <w:pPr>
        <w:spacing w:before="100" w:beforeAutospacing="1"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bookmarkStart w:id="0" w:name="_GoBack"/>
      <w:bookmarkEnd w:id="0"/>
    </w:p>
    <w:p w:rsidR="000A35CF" w:rsidRDefault="000A35CF" w:rsidP="000A35CF">
      <w:pPr>
        <w:spacing w:before="100" w:beforeAutospacing="1"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Declaração de Guarda e Preservação dos Documentos Físicos Originais</w:t>
      </w:r>
    </w:p>
    <w:p w:rsidR="000A35CF" w:rsidRDefault="000A35CF" w:rsidP="000A35CF">
      <w:pPr>
        <w:spacing w:line="36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0A35CF" w:rsidRDefault="003537D4" w:rsidP="000A35C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atendimento ao Decreto n° 5389/2016 – SEAP, a Resolução n° 04/2006 e Resolução n° 28/2011 – TCE/PR, esta</w:t>
      </w:r>
      <w:r w:rsidR="000A35CF">
        <w:rPr>
          <w:rFonts w:ascii="Arial" w:hAnsi="Arial" w:cs="Arial"/>
          <w:sz w:val="24"/>
          <w:szCs w:val="24"/>
        </w:rPr>
        <w:t xml:space="preserve"> Prefeitura Municipal declara </w:t>
      </w:r>
      <w:r>
        <w:rPr>
          <w:rFonts w:ascii="Arial" w:hAnsi="Arial" w:cs="Arial"/>
          <w:sz w:val="24"/>
          <w:szCs w:val="24"/>
        </w:rPr>
        <w:t>estar ciente e de acordo com a responsabilidade</w:t>
      </w:r>
      <w:r w:rsidR="000A35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pela </w:t>
      </w:r>
      <w:r w:rsidR="000A35CF">
        <w:rPr>
          <w:rFonts w:ascii="Arial" w:hAnsi="Arial" w:cs="Arial"/>
          <w:sz w:val="24"/>
          <w:szCs w:val="24"/>
        </w:rPr>
        <w:t xml:space="preserve">guarda e preservação </w:t>
      </w:r>
      <w:r w:rsidR="00D01606">
        <w:rPr>
          <w:rFonts w:ascii="Arial" w:hAnsi="Arial" w:cs="Arial"/>
          <w:sz w:val="24"/>
          <w:szCs w:val="24"/>
        </w:rPr>
        <w:t>de</w:t>
      </w:r>
      <w:r w:rsidR="000A35CF">
        <w:rPr>
          <w:rFonts w:ascii="Arial" w:hAnsi="Arial" w:cs="Arial"/>
          <w:sz w:val="24"/>
          <w:szCs w:val="24"/>
        </w:rPr>
        <w:t xml:space="preserve"> </w:t>
      </w:r>
      <w:r w:rsidR="00D01606">
        <w:rPr>
          <w:rFonts w:ascii="Arial" w:hAnsi="Arial" w:cs="Arial"/>
          <w:sz w:val="24"/>
          <w:szCs w:val="24"/>
        </w:rPr>
        <w:t xml:space="preserve">todos os </w:t>
      </w:r>
      <w:r w:rsidR="000A35CF">
        <w:rPr>
          <w:rFonts w:ascii="Arial" w:hAnsi="Arial" w:cs="Arial"/>
          <w:sz w:val="24"/>
          <w:szCs w:val="24"/>
        </w:rPr>
        <w:t>docum</w:t>
      </w:r>
      <w:r>
        <w:rPr>
          <w:rFonts w:ascii="Arial" w:hAnsi="Arial" w:cs="Arial"/>
          <w:sz w:val="24"/>
          <w:szCs w:val="24"/>
        </w:rPr>
        <w:t>entos físicos originais que fore</w:t>
      </w:r>
      <w:r w:rsidR="000A35CF">
        <w:rPr>
          <w:rFonts w:ascii="Arial" w:hAnsi="Arial" w:cs="Arial"/>
          <w:sz w:val="24"/>
          <w:szCs w:val="24"/>
        </w:rPr>
        <w:t>m digitalizados</w:t>
      </w:r>
      <w:r w:rsidR="002379AC">
        <w:rPr>
          <w:rFonts w:ascii="Arial" w:hAnsi="Arial" w:cs="Arial"/>
          <w:sz w:val="24"/>
          <w:szCs w:val="24"/>
        </w:rPr>
        <w:t xml:space="preserve"> e inseridos no presente protocolado</w:t>
      </w:r>
      <w:r w:rsidR="000A35C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os quais deverão ser preservados em</w:t>
      </w:r>
      <w:r w:rsidR="00D01606">
        <w:rPr>
          <w:rFonts w:ascii="Arial" w:hAnsi="Arial" w:cs="Arial"/>
          <w:sz w:val="24"/>
          <w:szCs w:val="24"/>
        </w:rPr>
        <w:t xml:space="preserve"> local seguro e em bom estado de conservação, mantendo-os à disposição por um prazo de 10 (dez) anos</w:t>
      </w:r>
      <w:r w:rsidR="000A35CF">
        <w:rPr>
          <w:rFonts w:ascii="Arial" w:hAnsi="Arial" w:cs="Arial"/>
          <w:sz w:val="24"/>
          <w:szCs w:val="24"/>
        </w:rPr>
        <w:t xml:space="preserve">, a contar do encerramento do processo, para que, caso solicitado, </w:t>
      </w:r>
      <w:r>
        <w:rPr>
          <w:rFonts w:ascii="Arial" w:hAnsi="Arial" w:cs="Arial"/>
          <w:sz w:val="24"/>
          <w:szCs w:val="24"/>
        </w:rPr>
        <w:t>possam ser</w:t>
      </w:r>
      <w:r w:rsidR="000A35CF">
        <w:rPr>
          <w:rFonts w:ascii="Arial" w:hAnsi="Arial" w:cs="Arial"/>
          <w:sz w:val="24"/>
          <w:szCs w:val="24"/>
        </w:rPr>
        <w:t xml:space="preserve"> apresentados a</w:t>
      </w:r>
      <w:r>
        <w:rPr>
          <w:rFonts w:ascii="Arial" w:hAnsi="Arial" w:cs="Arial"/>
          <w:sz w:val="24"/>
          <w:szCs w:val="24"/>
        </w:rPr>
        <w:t xml:space="preserve"> Secretaria de Estado de Infraestrutura e Logística - SEIL,  </w:t>
      </w:r>
      <w:r w:rsidR="000A35CF">
        <w:rPr>
          <w:rFonts w:ascii="Arial" w:hAnsi="Arial" w:cs="Arial"/>
          <w:sz w:val="24"/>
          <w:szCs w:val="24"/>
        </w:rPr>
        <w:t>Tribunal de Contas do Estado</w:t>
      </w:r>
      <w:r>
        <w:rPr>
          <w:rFonts w:ascii="Arial" w:hAnsi="Arial" w:cs="Arial"/>
          <w:sz w:val="24"/>
          <w:szCs w:val="24"/>
        </w:rPr>
        <w:t xml:space="preserve"> – TCE/PR</w:t>
      </w:r>
      <w:r w:rsidR="002379AC">
        <w:rPr>
          <w:rFonts w:ascii="Arial" w:hAnsi="Arial" w:cs="Arial"/>
          <w:sz w:val="24"/>
          <w:szCs w:val="24"/>
        </w:rPr>
        <w:t xml:space="preserve"> ou demais</w:t>
      </w:r>
      <w:r>
        <w:rPr>
          <w:rFonts w:ascii="Arial" w:hAnsi="Arial" w:cs="Arial"/>
          <w:sz w:val="24"/>
          <w:szCs w:val="24"/>
        </w:rPr>
        <w:t xml:space="preserve"> Órgão</w:t>
      </w:r>
      <w:r w:rsidR="002379A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controle e fiscalização,</w:t>
      </w:r>
      <w:r w:rsidR="000A35CF">
        <w:rPr>
          <w:rFonts w:ascii="Arial" w:hAnsi="Arial" w:cs="Arial"/>
          <w:sz w:val="24"/>
          <w:szCs w:val="24"/>
        </w:rPr>
        <w:t xml:space="preserve"> para qualquer tipo de conferência</w:t>
      </w:r>
      <w:r w:rsidR="002379AC">
        <w:rPr>
          <w:rFonts w:ascii="Arial" w:hAnsi="Arial" w:cs="Arial"/>
          <w:sz w:val="24"/>
          <w:szCs w:val="24"/>
        </w:rPr>
        <w:t>.</w:t>
      </w:r>
    </w:p>
    <w:p w:rsidR="002379AC" w:rsidRDefault="002379AC" w:rsidP="000A35C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35CF" w:rsidRDefault="000A35CF" w:rsidP="000A35C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35CF" w:rsidRDefault="000A35CF" w:rsidP="000A35C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_________________, XX de ________________ de 2019.</w:t>
      </w:r>
    </w:p>
    <w:p w:rsidR="000A35CF" w:rsidRDefault="000A35CF" w:rsidP="000A35C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35CF" w:rsidRDefault="000A35CF" w:rsidP="000A35CF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A35CF" w:rsidRDefault="000A35CF" w:rsidP="000A35CF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  <w:r w:rsidR="002379AC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br/>
        <w:t xml:space="preserve">           </w:t>
      </w:r>
      <w:r w:rsidR="002379AC">
        <w:rPr>
          <w:rFonts w:ascii="Arial" w:hAnsi="Arial" w:cs="Arial"/>
          <w:sz w:val="24"/>
          <w:szCs w:val="24"/>
        </w:rPr>
        <w:t>Nome Completo Prefeito</w:t>
      </w:r>
      <w:r w:rsidR="002379AC">
        <w:rPr>
          <w:rFonts w:ascii="Arial" w:hAnsi="Arial" w:cs="Arial"/>
          <w:sz w:val="24"/>
          <w:szCs w:val="24"/>
        </w:rPr>
        <w:br/>
        <w:t>Prefeitura Municipal de _____________</w:t>
      </w:r>
    </w:p>
    <w:p w:rsidR="000A35CF" w:rsidRPr="009A55B6" w:rsidRDefault="000A35CF" w:rsidP="000A35CF">
      <w:pPr>
        <w:spacing w:before="100" w:beforeAutospacing="1" w:after="0" w:line="36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851C4C" w:rsidRDefault="00430882"/>
    <w:sectPr w:rsidR="00851C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882" w:rsidRDefault="00430882" w:rsidP="000A35CF">
      <w:pPr>
        <w:spacing w:after="0" w:line="240" w:lineRule="auto"/>
      </w:pPr>
      <w:r>
        <w:separator/>
      </w:r>
    </w:p>
  </w:endnote>
  <w:endnote w:type="continuationSeparator" w:id="0">
    <w:p w:rsidR="00430882" w:rsidRDefault="00430882" w:rsidP="000A3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882" w:rsidRDefault="00430882" w:rsidP="000A35CF">
      <w:pPr>
        <w:spacing w:after="0" w:line="240" w:lineRule="auto"/>
      </w:pPr>
      <w:r>
        <w:separator/>
      </w:r>
    </w:p>
  </w:footnote>
  <w:footnote w:type="continuationSeparator" w:id="0">
    <w:p w:rsidR="00430882" w:rsidRDefault="00430882" w:rsidP="000A35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CF"/>
    <w:rsid w:val="000A35CF"/>
    <w:rsid w:val="002379AC"/>
    <w:rsid w:val="003537D4"/>
    <w:rsid w:val="00430882"/>
    <w:rsid w:val="00A766D2"/>
    <w:rsid w:val="00B65C7D"/>
    <w:rsid w:val="00B77545"/>
    <w:rsid w:val="00D01606"/>
    <w:rsid w:val="00F2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B67C1-85B7-4C39-B492-163AB3D8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A35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A35CF"/>
  </w:style>
  <w:style w:type="paragraph" w:styleId="Rodap">
    <w:name w:val="footer"/>
    <w:basedOn w:val="Normal"/>
    <w:link w:val="RodapChar"/>
    <w:unhideWhenUsed/>
    <w:rsid w:val="000A35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35CF"/>
  </w:style>
  <w:style w:type="character" w:styleId="Hyperlink">
    <w:name w:val="Hyperlink"/>
    <w:semiHidden/>
    <w:rsid w:val="000A35CF"/>
    <w:rPr>
      <w:noProof w:val="0"/>
      <w:color w:val="0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1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16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Estado de Infraestrutura e Logistica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Jeanne Rego Grubhofer</dc:creator>
  <cp:keywords/>
  <dc:description/>
  <cp:lastModifiedBy>Nicole Jeanne Rego Grubhofer</cp:lastModifiedBy>
  <cp:revision>2</cp:revision>
  <cp:lastPrinted>2019-06-25T21:25:00Z</cp:lastPrinted>
  <dcterms:created xsi:type="dcterms:W3CDTF">2019-06-28T21:03:00Z</dcterms:created>
  <dcterms:modified xsi:type="dcterms:W3CDTF">2019-06-28T21:03:00Z</dcterms:modified>
</cp:coreProperties>
</file>